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C6A5" w14:textId="3874CFAC" w:rsidR="008E2F96" w:rsidRDefault="0051666E">
      <w:r>
        <w:t>Sangster Elementa PTA Meeting Minutes                                                                                    January 12, 2023</w:t>
      </w:r>
    </w:p>
    <w:p w14:paraId="744FD964" w14:textId="265B3FEE" w:rsidR="0051666E" w:rsidRDefault="0051666E">
      <w:r>
        <w:t>Attendance:</w:t>
      </w:r>
      <w:r w:rsidR="001E08C0">
        <w:t>16</w:t>
      </w:r>
    </w:p>
    <w:p w14:paraId="24B72EAB" w14:textId="24759087" w:rsidR="0051666E" w:rsidRDefault="0051666E">
      <w:r>
        <w:t>Call to order at</w:t>
      </w:r>
      <w:r w:rsidR="001E08C0">
        <w:t xml:space="preserve"> 7:01pm</w:t>
      </w:r>
    </w:p>
    <w:p w14:paraId="734E0B40" w14:textId="77777777" w:rsidR="0051666E" w:rsidRPr="0051666E" w:rsidRDefault="0051666E" w:rsidP="0051666E">
      <w:pPr>
        <w:numPr>
          <w:ilvl w:val="0"/>
          <w:numId w:val="1"/>
        </w:numPr>
      </w:pPr>
      <w:r w:rsidRPr="0051666E">
        <w:t>Opening Comments: Erin Straub​</w:t>
      </w:r>
    </w:p>
    <w:p w14:paraId="14127F27" w14:textId="4D3640B1" w:rsidR="0051666E" w:rsidRDefault="0051666E" w:rsidP="0051666E">
      <w:pPr>
        <w:numPr>
          <w:ilvl w:val="0"/>
          <w:numId w:val="1"/>
        </w:numPr>
      </w:pPr>
      <w:r w:rsidRPr="0051666E">
        <w:t>Principal Updates: Allison Jankovich​</w:t>
      </w:r>
    </w:p>
    <w:p w14:paraId="355CA23D" w14:textId="351EA4A4" w:rsidR="001E08C0" w:rsidRDefault="001E08C0" w:rsidP="001E08C0">
      <w:pPr>
        <w:numPr>
          <w:ilvl w:val="1"/>
          <w:numId w:val="1"/>
        </w:numPr>
      </w:pPr>
      <w:r>
        <w:t xml:space="preserve">Condolences to the families that lost their children this past week in the car accident. This accident is not being openly discussed within the classrooms but if your child needs assistance or support processing this tragedy, please reach out to our counselors, staff and/or Maggie Wilkerson. </w:t>
      </w:r>
    </w:p>
    <w:p w14:paraId="21B4450F" w14:textId="79F6B7A5" w:rsidR="001E08C0" w:rsidRPr="001E08C0" w:rsidRDefault="001E08C0" w:rsidP="001E08C0">
      <w:pPr>
        <w:numPr>
          <w:ilvl w:val="1"/>
          <w:numId w:val="1"/>
        </w:numPr>
      </w:pPr>
      <w:r w:rsidRPr="001E08C0">
        <w:t>Attendance/Reporting</w:t>
      </w:r>
      <w:r>
        <w:t>:</w:t>
      </w:r>
    </w:p>
    <w:p w14:paraId="1BCA0820" w14:textId="77777777" w:rsidR="001E08C0" w:rsidRPr="001E08C0" w:rsidRDefault="001E08C0" w:rsidP="001E08C0">
      <w:pPr>
        <w:numPr>
          <w:ilvl w:val="2"/>
          <w:numId w:val="1"/>
        </w:numPr>
      </w:pPr>
      <w:r w:rsidRPr="001E08C0">
        <w:t xml:space="preserve"> If using the attendance email or line, any reports after 10:00am will result in a centrally sent robo-call.  Sorry!</w:t>
      </w:r>
    </w:p>
    <w:p w14:paraId="30A66587" w14:textId="77777777" w:rsidR="001E08C0" w:rsidRPr="001E08C0" w:rsidRDefault="001E08C0" w:rsidP="001E08C0">
      <w:pPr>
        <w:numPr>
          <w:ilvl w:val="2"/>
          <w:numId w:val="1"/>
        </w:numPr>
      </w:pPr>
      <w:r w:rsidRPr="001E08C0">
        <w:t>Please let us know if you believe you have followed the correct procedures and you are still getting the robo-calls.  We want to know!</w:t>
      </w:r>
    </w:p>
    <w:p w14:paraId="7A91C4D4" w14:textId="77777777" w:rsidR="001E08C0" w:rsidRPr="001E08C0" w:rsidRDefault="001E08C0" w:rsidP="001E08C0">
      <w:pPr>
        <w:numPr>
          <w:ilvl w:val="2"/>
          <w:numId w:val="1"/>
        </w:numPr>
      </w:pPr>
      <w:r w:rsidRPr="001E08C0">
        <w:t>Family vacations are unexcused absences.</w:t>
      </w:r>
    </w:p>
    <w:p w14:paraId="45390295" w14:textId="77777777" w:rsidR="001E08C0" w:rsidRPr="001E08C0" w:rsidRDefault="001E08C0" w:rsidP="001E08C0">
      <w:pPr>
        <w:numPr>
          <w:ilvl w:val="2"/>
          <w:numId w:val="1"/>
        </w:numPr>
      </w:pPr>
      <w:r w:rsidRPr="001E08C0">
        <w:t>After 5 consecutive absences, you will get an automated robo call.</w:t>
      </w:r>
    </w:p>
    <w:p w14:paraId="29649E2A" w14:textId="4D68D9F7" w:rsidR="001E08C0" w:rsidRDefault="001E08C0" w:rsidP="001E08C0">
      <w:pPr>
        <w:numPr>
          <w:ilvl w:val="2"/>
          <w:numId w:val="1"/>
        </w:numPr>
      </w:pPr>
      <w:r w:rsidRPr="001E08C0">
        <w:t xml:space="preserve">Prearranged Absence Form can be used for extenuating circumstances (death in family, military celebration, </w:t>
      </w:r>
      <w:r w:rsidR="00D46420" w:rsidRPr="001E08C0">
        <w:t>etc.</w:t>
      </w:r>
      <w:r w:rsidRPr="001E08C0">
        <w:t>.)  Just contact the office if you feel you need this form.</w:t>
      </w:r>
    </w:p>
    <w:p w14:paraId="393F5C45" w14:textId="77777777" w:rsidR="001E08C0" w:rsidRPr="001E08C0" w:rsidRDefault="001E08C0" w:rsidP="001E08C0">
      <w:pPr>
        <w:numPr>
          <w:ilvl w:val="1"/>
          <w:numId w:val="1"/>
        </w:numPr>
      </w:pPr>
      <w:r w:rsidRPr="001E08C0">
        <w:t>Sangster Yearbook</w:t>
      </w:r>
    </w:p>
    <w:p w14:paraId="4EC3896C" w14:textId="77777777" w:rsidR="001E08C0" w:rsidRPr="001E08C0" w:rsidRDefault="001E08C0" w:rsidP="001E08C0">
      <w:pPr>
        <w:numPr>
          <w:ilvl w:val="2"/>
          <w:numId w:val="1"/>
        </w:numPr>
      </w:pPr>
      <w:r w:rsidRPr="001E08C0">
        <w:t>Order forms will be coming home this month in Thursday Folders</w:t>
      </w:r>
    </w:p>
    <w:p w14:paraId="3E7BE394" w14:textId="3ACC020F" w:rsidR="001E08C0" w:rsidRPr="001E08C0" w:rsidRDefault="001E08C0" w:rsidP="001E08C0">
      <w:pPr>
        <w:numPr>
          <w:ilvl w:val="2"/>
          <w:numId w:val="1"/>
        </w:numPr>
      </w:pPr>
      <w:r w:rsidRPr="001E08C0">
        <w:t xml:space="preserve">Cost of Sangster Yearbook is $16.00 (Early Bird Price through end of Feb) and then $18.00.  </w:t>
      </w:r>
    </w:p>
    <w:p w14:paraId="31D67B75" w14:textId="77777777" w:rsidR="001E08C0" w:rsidRPr="001E08C0" w:rsidRDefault="001E08C0" w:rsidP="001E08C0">
      <w:pPr>
        <w:numPr>
          <w:ilvl w:val="2"/>
          <w:numId w:val="1"/>
        </w:numPr>
      </w:pPr>
      <w:r w:rsidRPr="001E08C0">
        <w:t>Any student, K – 6 can get a Yearbook.</w:t>
      </w:r>
    </w:p>
    <w:p w14:paraId="0C4B176A" w14:textId="77777777" w:rsidR="001E08C0" w:rsidRPr="001E08C0" w:rsidRDefault="001E08C0" w:rsidP="001E08C0">
      <w:pPr>
        <w:numPr>
          <w:ilvl w:val="2"/>
          <w:numId w:val="1"/>
        </w:numPr>
      </w:pPr>
      <w:r w:rsidRPr="001E08C0">
        <w:t xml:space="preserve"> Yearbook Cover Contest</w:t>
      </w:r>
    </w:p>
    <w:p w14:paraId="55448872" w14:textId="3F77D995" w:rsidR="001E08C0" w:rsidRDefault="001E08C0" w:rsidP="001E08C0">
      <w:pPr>
        <w:numPr>
          <w:ilvl w:val="2"/>
          <w:numId w:val="1"/>
        </w:numPr>
      </w:pPr>
      <w:r w:rsidRPr="001E08C0">
        <w:t xml:space="preserve"> 5th and 6th grade students are eligible to participate in the Yearbook Cover Design Contest. This year's theme is "Sangster Helps us Grow". Students can pick up an application form from their art teacher. Finished cover designs are due to your art teacher by January 31st. Feel free to email your student's art teacher with any additional questions.</w:t>
      </w:r>
    </w:p>
    <w:p w14:paraId="2097B65F" w14:textId="77777777" w:rsidR="001E08C0" w:rsidRPr="001E08C0" w:rsidRDefault="001E08C0" w:rsidP="001E08C0">
      <w:pPr>
        <w:numPr>
          <w:ilvl w:val="1"/>
          <w:numId w:val="1"/>
        </w:numPr>
      </w:pPr>
      <w:r w:rsidRPr="001E08C0">
        <w:t>Upcoming Dates</w:t>
      </w:r>
    </w:p>
    <w:p w14:paraId="773C218A" w14:textId="77777777" w:rsidR="001E08C0" w:rsidRPr="001E08C0" w:rsidRDefault="001E08C0" w:rsidP="001E08C0">
      <w:pPr>
        <w:numPr>
          <w:ilvl w:val="2"/>
          <w:numId w:val="1"/>
        </w:numPr>
      </w:pPr>
      <w:r w:rsidRPr="001E08C0">
        <w:t>Thursday, January 12th – 6th Grade AAP Classes to take the Algebra Aptitude Test (IAAT).</w:t>
      </w:r>
    </w:p>
    <w:p w14:paraId="58DFB2D4" w14:textId="77777777" w:rsidR="001E08C0" w:rsidRPr="001E08C0" w:rsidRDefault="001E08C0" w:rsidP="001E08C0">
      <w:pPr>
        <w:numPr>
          <w:ilvl w:val="2"/>
          <w:numId w:val="1"/>
        </w:numPr>
      </w:pPr>
      <w:r w:rsidRPr="001E08C0">
        <w:lastRenderedPageBreak/>
        <w:tab/>
        <w:t>Monday, January 16th – No School/Dr. Martin Luther King Jr. Holiday</w:t>
      </w:r>
    </w:p>
    <w:p w14:paraId="18DC470F" w14:textId="77777777" w:rsidR="001E08C0" w:rsidRPr="001E08C0" w:rsidRDefault="001E08C0" w:rsidP="001E08C0">
      <w:pPr>
        <w:numPr>
          <w:ilvl w:val="2"/>
          <w:numId w:val="1"/>
        </w:numPr>
      </w:pPr>
      <w:r w:rsidRPr="001E08C0">
        <w:tab/>
        <w:t>Wednesday, January 25th – End of 2nd Quarter</w:t>
      </w:r>
    </w:p>
    <w:p w14:paraId="559ECE55" w14:textId="77777777" w:rsidR="001E08C0" w:rsidRPr="001E08C0" w:rsidRDefault="001E08C0" w:rsidP="001E08C0">
      <w:pPr>
        <w:numPr>
          <w:ilvl w:val="2"/>
          <w:numId w:val="1"/>
        </w:numPr>
      </w:pPr>
      <w:r w:rsidRPr="001E08C0">
        <w:t>Wednesday, January 25th – 2 Hour Early Release for Students. Dismissal at 1:55PM.</w:t>
      </w:r>
    </w:p>
    <w:p w14:paraId="485E8272" w14:textId="77777777" w:rsidR="001E08C0" w:rsidRPr="001E08C0" w:rsidRDefault="001E08C0" w:rsidP="001E08C0">
      <w:pPr>
        <w:numPr>
          <w:ilvl w:val="2"/>
          <w:numId w:val="1"/>
        </w:numPr>
      </w:pPr>
      <w:r w:rsidRPr="001E08C0">
        <w:t>Thursday, January 26th – Staff Professional Day/No school for students</w:t>
      </w:r>
    </w:p>
    <w:p w14:paraId="6CBF3B02" w14:textId="77777777" w:rsidR="001E08C0" w:rsidRPr="001E08C0" w:rsidRDefault="001E08C0" w:rsidP="001E08C0">
      <w:pPr>
        <w:numPr>
          <w:ilvl w:val="2"/>
          <w:numId w:val="1"/>
        </w:numPr>
      </w:pPr>
      <w:r w:rsidRPr="001E08C0">
        <w:t>Friday, January 27th – Teacher Workday/No School for Students</w:t>
      </w:r>
    </w:p>
    <w:p w14:paraId="7F47B5A2" w14:textId="77777777" w:rsidR="001E08C0" w:rsidRPr="001E08C0" w:rsidRDefault="001E08C0" w:rsidP="001E08C0">
      <w:pPr>
        <w:numPr>
          <w:ilvl w:val="2"/>
          <w:numId w:val="1"/>
        </w:numPr>
      </w:pPr>
      <w:r w:rsidRPr="001E08C0">
        <w:t>National School Counselor Week Feb 6th – 10th</w:t>
      </w:r>
    </w:p>
    <w:p w14:paraId="7D0FF611" w14:textId="77777777" w:rsidR="001E08C0" w:rsidRPr="001E08C0" w:rsidRDefault="001E08C0" w:rsidP="001E08C0">
      <w:pPr>
        <w:numPr>
          <w:ilvl w:val="2"/>
          <w:numId w:val="1"/>
        </w:numPr>
      </w:pPr>
      <w:r w:rsidRPr="001E08C0">
        <w:t>Tuesday, February 7th – 5th/6th Grade Winter Band Concert at 7PM (Sangster Gym)</w:t>
      </w:r>
    </w:p>
    <w:p w14:paraId="73E304B0" w14:textId="685FF1DE" w:rsidR="001E08C0" w:rsidRDefault="001E08C0" w:rsidP="001E08C0">
      <w:pPr>
        <w:numPr>
          <w:ilvl w:val="2"/>
          <w:numId w:val="1"/>
        </w:numPr>
      </w:pPr>
      <w:r w:rsidRPr="001E08C0">
        <w:t>Wednesday, February 8th – Chorus, Hand Bells, and Drums Winter Concert at 6:30PM in Gym.</w:t>
      </w:r>
    </w:p>
    <w:p w14:paraId="23E6617B" w14:textId="77777777" w:rsidR="001E08C0" w:rsidRPr="001E08C0" w:rsidRDefault="001E08C0" w:rsidP="001E08C0">
      <w:pPr>
        <w:pStyle w:val="ListParagraph"/>
        <w:numPr>
          <w:ilvl w:val="1"/>
          <w:numId w:val="1"/>
        </w:numPr>
      </w:pPr>
      <w:r w:rsidRPr="001E08C0">
        <w:t xml:space="preserve">Miscellaneous </w:t>
      </w:r>
    </w:p>
    <w:p w14:paraId="58365F4F" w14:textId="77777777" w:rsidR="001E08C0" w:rsidRPr="001E08C0" w:rsidRDefault="001E08C0" w:rsidP="001E08C0">
      <w:pPr>
        <w:pStyle w:val="ListParagraph"/>
        <w:numPr>
          <w:ilvl w:val="2"/>
          <w:numId w:val="1"/>
        </w:numPr>
      </w:pPr>
      <w:r w:rsidRPr="001E08C0">
        <w:t>Kindergarten Orientation will be Wednesday, March 29th at 6:30PM</w:t>
      </w:r>
    </w:p>
    <w:p w14:paraId="38F3394F" w14:textId="3FBBD650" w:rsidR="001E08C0" w:rsidRPr="001E08C0" w:rsidRDefault="001E08C0" w:rsidP="001E08C0">
      <w:pPr>
        <w:pStyle w:val="ListParagraph"/>
        <w:numPr>
          <w:ilvl w:val="2"/>
          <w:numId w:val="1"/>
        </w:numPr>
      </w:pPr>
      <w:r w:rsidRPr="001E08C0">
        <w:t>Snow Day Plans</w:t>
      </w:r>
      <w:r>
        <w:t>: 5 days are built into our school calendar before we would need to switch to a condensed virtual school day.</w:t>
      </w:r>
    </w:p>
    <w:p w14:paraId="65EA5CD8" w14:textId="77777777" w:rsidR="001E08C0" w:rsidRPr="001E08C0" w:rsidRDefault="001E08C0" w:rsidP="001E08C0">
      <w:pPr>
        <w:pStyle w:val="ListParagraph"/>
        <w:numPr>
          <w:ilvl w:val="2"/>
          <w:numId w:val="1"/>
        </w:numPr>
      </w:pPr>
      <w:r w:rsidRPr="001E08C0">
        <w:t xml:space="preserve">Testing:  </w:t>
      </w:r>
    </w:p>
    <w:p w14:paraId="6AF8BFCE" w14:textId="034C0267" w:rsidR="001E08C0" w:rsidRPr="001E08C0" w:rsidRDefault="001E08C0" w:rsidP="001E08C0">
      <w:pPr>
        <w:pStyle w:val="ListParagraph"/>
        <w:numPr>
          <w:ilvl w:val="2"/>
          <w:numId w:val="1"/>
        </w:numPr>
      </w:pPr>
      <w:r w:rsidRPr="001E08C0">
        <w:t>Virginia Growth Assessments (VGA) for students in Grades 3 – 6 (Winter Window)</w:t>
      </w:r>
      <w:r>
        <w:t xml:space="preserve"> will be next week</w:t>
      </w:r>
    </w:p>
    <w:p w14:paraId="63E32CE8" w14:textId="77777777" w:rsidR="001E08C0" w:rsidRPr="001E08C0" w:rsidRDefault="001E08C0" w:rsidP="001E08C0">
      <w:pPr>
        <w:pStyle w:val="ListParagraph"/>
        <w:numPr>
          <w:ilvl w:val="2"/>
          <w:numId w:val="1"/>
        </w:numPr>
      </w:pPr>
      <w:r w:rsidRPr="001E08C0">
        <w:t>iReady Screener for students scoring below the 50th percentile in the fall</w:t>
      </w:r>
    </w:p>
    <w:p w14:paraId="5AC7E7A8" w14:textId="7A812506" w:rsidR="001E08C0" w:rsidRPr="0051666E" w:rsidRDefault="001E08C0" w:rsidP="001E08C0">
      <w:pPr>
        <w:pStyle w:val="ListParagraph"/>
        <w:numPr>
          <w:ilvl w:val="2"/>
          <w:numId w:val="1"/>
        </w:numPr>
      </w:pPr>
      <w:r w:rsidRPr="001E08C0">
        <w:t>Algebra Aptitude Test for students in 6th grade Advanced Math</w:t>
      </w:r>
      <w:r>
        <w:t xml:space="preserve"> was this week.</w:t>
      </w:r>
    </w:p>
    <w:p w14:paraId="7A991170" w14:textId="7BB7B1A6" w:rsidR="000252D3" w:rsidRDefault="0051666E" w:rsidP="0051666E">
      <w:pPr>
        <w:numPr>
          <w:ilvl w:val="0"/>
          <w:numId w:val="1"/>
        </w:numPr>
      </w:pPr>
      <w:r w:rsidRPr="0051666E">
        <w:t>Meeting Minutes Review</w:t>
      </w:r>
    </w:p>
    <w:p w14:paraId="24A4BA09" w14:textId="07A5B18D" w:rsidR="0051666E" w:rsidRPr="0051666E" w:rsidRDefault="0051666E" w:rsidP="000252D3">
      <w:pPr>
        <w:numPr>
          <w:ilvl w:val="1"/>
          <w:numId w:val="1"/>
        </w:numPr>
      </w:pPr>
      <w:r w:rsidRPr="0051666E">
        <w:t xml:space="preserve"> Vote ​</w:t>
      </w:r>
      <w:r w:rsidR="001E08C0">
        <w:t>16/</w:t>
      </w:r>
      <w:r w:rsidR="000252D3">
        <w:t>13 majority approval.</w:t>
      </w:r>
    </w:p>
    <w:p w14:paraId="54D12F97" w14:textId="36D37B64" w:rsidR="0051666E" w:rsidRDefault="0051666E" w:rsidP="0051666E">
      <w:pPr>
        <w:numPr>
          <w:ilvl w:val="0"/>
          <w:numId w:val="1"/>
        </w:numPr>
      </w:pPr>
      <w:r w:rsidRPr="0051666E">
        <w:t>Treasurers Report: Tiffany Bare</w:t>
      </w:r>
      <w:r>
        <w:t>s</w:t>
      </w:r>
      <w:r w:rsidR="000252D3">
        <w:t xml:space="preserve"> </w:t>
      </w:r>
    </w:p>
    <w:p w14:paraId="6A317D86" w14:textId="3E4C13F0" w:rsidR="000252D3" w:rsidRDefault="000252D3" w:rsidP="000252D3">
      <w:pPr>
        <w:numPr>
          <w:ilvl w:val="1"/>
          <w:numId w:val="1"/>
        </w:numPr>
      </w:pPr>
      <w:r>
        <w:t>Vote 16/11 majority approval</w:t>
      </w:r>
    </w:p>
    <w:p w14:paraId="5E81ADF4" w14:textId="40108528" w:rsidR="0051666E" w:rsidRPr="0051666E" w:rsidRDefault="0051666E" w:rsidP="0051666E">
      <w:pPr>
        <w:numPr>
          <w:ilvl w:val="0"/>
          <w:numId w:val="1"/>
        </w:numPr>
      </w:pPr>
      <w:r w:rsidRPr="0051666E">
        <w:lastRenderedPageBreak/>
        <w:t> </w:t>
      </w:r>
      <w:r w:rsidRPr="0051666E">
        <w:rPr>
          <w:noProof/>
        </w:rPr>
        <w:drawing>
          <wp:inline distT="0" distB="0" distL="0" distR="0" wp14:anchorId="213F181D" wp14:editId="53756E60">
            <wp:extent cx="4572000" cy="4519246"/>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610" cy="4522814"/>
                    </a:xfrm>
                    <a:prstGeom prst="rect">
                      <a:avLst/>
                    </a:prstGeom>
                    <a:noFill/>
                    <a:ln>
                      <a:noFill/>
                    </a:ln>
                  </pic:spPr>
                </pic:pic>
              </a:graphicData>
            </a:graphic>
          </wp:inline>
        </w:drawing>
      </w:r>
      <w:r w:rsidRPr="0051666E">
        <w:t>​</w:t>
      </w:r>
    </w:p>
    <w:p w14:paraId="1DA5A226" w14:textId="77777777" w:rsidR="00F40267" w:rsidRDefault="0051666E" w:rsidP="00F40267">
      <w:pPr>
        <w:numPr>
          <w:ilvl w:val="1"/>
          <w:numId w:val="5"/>
        </w:numPr>
      </w:pPr>
      <w:r w:rsidRPr="0051666E">
        <w:t xml:space="preserve">Upcoming Activities  </w:t>
      </w:r>
    </w:p>
    <w:p w14:paraId="0F8DFFB8" w14:textId="414560F6" w:rsidR="00F40267" w:rsidRDefault="00F40267" w:rsidP="00F40267">
      <w:pPr>
        <w:numPr>
          <w:ilvl w:val="1"/>
          <w:numId w:val="5"/>
        </w:numPr>
      </w:pPr>
      <w:r>
        <w:t>Monday, February 13: Valentine’s Day Bingo</w:t>
      </w:r>
    </w:p>
    <w:p w14:paraId="5597FD53" w14:textId="5B4A9AE1" w:rsidR="00F40267" w:rsidRDefault="00F40267" w:rsidP="00F40267">
      <w:pPr>
        <w:numPr>
          <w:ilvl w:val="2"/>
          <w:numId w:val="5"/>
        </w:numPr>
      </w:pPr>
      <w:r>
        <w:t>In person event held in the cafeteria from 6-8pm.</w:t>
      </w:r>
    </w:p>
    <w:p w14:paraId="582482C0" w14:textId="2471AF08" w:rsidR="00F40267" w:rsidRDefault="00F40267" w:rsidP="00F40267">
      <w:pPr>
        <w:numPr>
          <w:ilvl w:val="2"/>
          <w:numId w:val="5"/>
        </w:numPr>
      </w:pPr>
      <w:r>
        <w:t>$5 per person or $20 per family</w:t>
      </w:r>
    </w:p>
    <w:p w14:paraId="38549B07" w14:textId="31DF6171" w:rsidR="00F40267" w:rsidRDefault="00F40267" w:rsidP="00F40267">
      <w:pPr>
        <w:numPr>
          <w:ilvl w:val="2"/>
          <w:numId w:val="5"/>
        </w:numPr>
      </w:pPr>
      <w:r>
        <w:t>6-7pm Pizza, concessions, Spirit Wear and Smencil sales.</w:t>
      </w:r>
    </w:p>
    <w:p w14:paraId="0FEB541E" w14:textId="10FFC613" w:rsidR="00F40267" w:rsidRDefault="00F40267" w:rsidP="00F40267">
      <w:pPr>
        <w:numPr>
          <w:ilvl w:val="2"/>
          <w:numId w:val="5"/>
        </w:numPr>
      </w:pPr>
      <w:r>
        <w:t>Games start at &amp;pm with prizes.</w:t>
      </w:r>
    </w:p>
    <w:p w14:paraId="42DE3DEE" w14:textId="77777777" w:rsidR="00F40267" w:rsidRDefault="00F40267" w:rsidP="00F40267">
      <w:pPr>
        <w:numPr>
          <w:ilvl w:val="1"/>
          <w:numId w:val="5"/>
        </w:numPr>
      </w:pPr>
      <w:r>
        <w:t>March 25: Odyssey Regional Competition</w:t>
      </w:r>
    </w:p>
    <w:p w14:paraId="643E195B" w14:textId="1A46D452" w:rsidR="00F40267" w:rsidRDefault="00F40267" w:rsidP="00F40267">
      <w:pPr>
        <w:numPr>
          <w:ilvl w:val="1"/>
          <w:numId w:val="5"/>
        </w:numPr>
      </w:pPr>
      <w:r>
        <w:t>Week of March 27: Science Fair</w:t>
      </w:r>
    </w:p>
    <w:p w14:paraId="05A9D6E6" w14:textId="5A4798E9" w:rsidR="00F40267" w:rsidRDefault="0051666E" w:rsidP="00F40267">
      <w:pPr>
        <w:pStyle w:val="ListParagraph"/>
        <w:numPr>
          <w:ilvl w:val="0"/>
          <w:numId w:val="4"/>
        </w:numPr>
      </w:pPr>
      <w:r w:rsidRPr="0051666E">
        <w:rPr>
          <w:noProof/>
        </w:rPr>
        <w:lastRenderedPageBreak/>
        <w:drawing>
          <wp:inline distT="0" distB="0" distL="0" distR="0" wp14:anchorId="14DB1EE9" wp14:editId="796CB31D">
            <wp:extent cx="5943600" cy="303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38475"/>
                    </a:xfrm>
                    <a:prstGeom prst="rect">
                      <a:avLst/>
                    </a:prstGeom>
                    <a:noFill/>
                    <a:ln>
                      <a:noFill/>
                    </a:ln>
                  </pic:spPr>
                </pic:pic>
              </a:graphicData>
            </a:graphic>
          </wp:inline>
        </w:drawing>
      </w:r>
      <w:r w:rsidR="000252D3">
        <w:t>Club Updates:</w:t>
      </w:r>
    </w:p>
    <w:p w14:paraId="07C215F7" w14:textId="1821594A" w:rsidR="000252D3" w:rsidRDefault="000252D3" w:rsidP="000252D3">
      <w:pPr>
        <w:pStyle w:val="ListParagraph"/>
        <w:numPr>
          <w:ilvl w:val="1"/>
          <w:numId w:val="4"/>
        </w:numPr>
      </w:pPr>
      <w:r>
        <w:t>Questions regarding clubs, please contact Jondrea Crawford or Erin Straub</w:t>
      </w:r>
    </w:p>
    <w:p w14:paraId="2FFB5CCF" w14:textId="5D4D9DC1" w:rsidR="0051666E" w:rsidRPr="0051666E" w:rsidRDefault="0051666E" w:rsidP="0051666E">
      <w:r>
        <w:t> </w:t>
      </w:r>
      <w:r>
        <w:rPr>
          <w:noProof/>
        </w:rPr>
        <w:drawing>
          <wp:inline distT="0" distB="0" distL="0" distR="0" wp14:anchorId="183B125D" wp14:editId="059B1ECE">
            <wp:extent cx="3531219" cy="4541119"/>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1403" cy="4567076"/>
                    </a:xfrm>
                    <a:prstGeom prst="rect">
                      <a:avLst/>
                    </a:prstGeom>
                    <a:noFill/>
                    <a:ln>
                      <a:noFill/>
                    </a:ln>
                  </pic:spPr>
                </pic:pic>
              </a:graphicData>
            </a:graphic>
          </wp:inline>
        </w:drawing>
      </w:r>
    </w:p>
    <w:p w14:paraId="59242BA4" w14:textId="61AA067D" w:rsidR="0051666E" w:rsidRDefault="0051666E" w:rsidP="0051666E">
      <w:pPr>
        <w:numPr>
          <w:ilvl w:val="0"/>
          <w:numId w:val="1"/>
        </w:numPr>
      </w:pPr>
      <w:r w:rsidRPr="0051666E">
        <w:lastRenderedPageBreak/>
        <w:t xml:space="preserve">Call for volunteers </w:t>
      </w:r>
      <w:r w:rsidRPr="0051666E">
        <w:rPr>
          <w:noProof/>
        </w:rPr>
        <w:drawing>
          <wp:inline distT="0" distB="0" distL="0" distR="0" wp14:anchorId="633D0E2D" wp14:editId="60D5C9C4">
            <wp:extent cx="5943600" cy="171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15770"/>
                    </a:xfrm>
                    <a:prstGeom prst="rect">
                      <a:avLst/>
                    </a:prstGeom>
                    <a:noFill/>
                    <a:ln>
                      <a:noFill/>
                    </a:ln>
                  </pic:spPr>
                </pic:pic>
              </a:graphicData>
            </a:graphic>
          </wp:inline>
        </w:drawing>
      </w:r>
    </w:p>
    <w:p w14:paraId="7A54D2D7" w14:textId="05D74F15" w:rsidR="0054087C" w:rsidRDefault="000252D3" w:rsidP="0054087C">
      <w:pPr>
        <w:numPr>
          <w:ilvl w:val="3"/>
          <w:numId w:val="1"/>
        </w:numPr>
      </w:pPr>
      <w:r>
        <w:t xml:space="preserve">Secretary position for the next school year is open! This is an essential position so we cannot continue our PTA without it. New Executive Board members will be voted in before the end of the school year. </w:t>
      </w:r>
      <w:bookmarkStart w:id="0" w:name="_Hlk124516737"/>
    </w:p>
    <w:bookmarkEnd w:id="0"/>
    <w:p w14:paraId="52C7CC77" w14:textId="0B71CFE6" w:rsidR="00F40267" w:rsidRDefault="00F40267" w:rsidP="0054087C">
      <w:r>
        <w:t>Next Meeting will be held virtually on February 9</w:t>
      </w:r>
      <w:r w:rsidRPr="00F40267">
        <w:rPr>
          <w:vertAlign w:val="superscript"/>
        </w:rPr>
        <w:t>th</w:t>
      </w:r>
      <w:r>
        <w:t>.</w:t>
      </w:r>
    </w:p>
    <w:p w14:paraId="28416740" w14:textId="195CEB8C" w:rsidR="0054087C" w:rsidRPr="0051666E" w:rsidRDefault="0054087C" w:rsidP="0054087C">
      <w:r w:rsidRPr="0054087C">
        <w:t>Meeting adjourned at 7:24pm</w:t>
      </w:r>
    </w:p>
    <w:p w14:paraId="11E90E09" w14:textId="77777777" w:rsidR="0051666E" w:rsidRDefault="0051666E"/>
    <w:sectPr w:rsidR="0051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5A4"/>
    <w:multiLevelType w:val="hybridMultilevel"/>
    <w:tmpl w:val="F3B628E6"/>
    <w:lvl w:ilvl="0" w:tplc="CEBE047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53A64"/>
    <w:multiLevelType w:val="hybridMultilevel"/>
    <w:tmpl w:val="BC6061DE"/>
    <w:lvl w:ilvl="0" w:tplc="CEBE0474">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B67517"/>
    <w:multiLevelType w:val="multilevel"/>
    <w:tmpl w:val="076E41A0"/>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A41B8"/>
    <w:multiLevelType w:val="multilevel"/>
    <w:tmpl w:val="9A10CA22"/>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781690"/>
    <w:multiLevelType w:val="hybridMultilevel"/>
    <w:tmpl w:val="86C6E2FC"/>
    <w:lvl w:ilvl="0" w:tplc="CEBE0474">
      <w:start w:val="1"/>
      <w:numFmt w:val="bullet"/>
      <w:lvlText w:val=""/>
      <w:lvlJc w:val="left"/>
      <w:pPr>
        <w:tabs>
          <w:tab w:val="num" w:pos="720"/>
        </w:tabs>
        <w:ind w:left="720" w:hanging="360"/>
      </w:pPr>
      <w:rPr>
        <w:rFonts w:ascii="Wingdings 2" w:hAnsi="Wingdings 2" w:hint="default"/>
      </w:rPr>
    </w:lvl>
    <w:lvl w:ilvl="1" w:tplc="55D440AC">
      <w:start w:val="1"/>
      <w:numFmt w:val="bullet"/>
      <w:lvlText w:val=""/>
      <w:lvlJc w:val="left"/>
      <w:pPr>
        <w:tabs>
          <w:tab w:val="num" w:pos="1440"/>
        </w:tabs>
        <w:ind w:left="1440" w:hanging="360"/>
      </w:pPr>
      <w:rPr>
        <w:rFonts w:ascii="Wingdings 2" w:hAnsi="Wingdings 2" w:hint="default"/>
      </w:rPr>
    </w:lvl>
    <w:lvl w:ilvl="2" w:tplc="858840CE">
      <w:start w:val="1"/>
      <w:numFmt w:val="bullet"/>
      <w:lvlText w:val=""/>
      <w:lvlJc w:val="left"/>
      <w:pPr>
        <w:tabs>
          <w:tab w:val="num" w:pos="2160"/>
        </w:tabs>
        <w:ind w:left="2160" w:hanging="360"/>
      </w:pPr>
      <w:rPr>
        <w:rFonts w:ascii="Wingdings 2" w:hAnsi="Wingdings 2" w:hint="default"/>
      </w:rPr>
    </w:lvl>
    <w:lvl w:ilvl="3" w:tplc="ABE01CCC">
      <w:start w:val="1"/>
      <w:numFmt w:val="bullet"/>
      <w:lvlText w:val=""/>
      <w:lvlJc w:val="left"/>
      <w:pPr>
        <w:tabs>
          <w:tab w:val="num" w:pos="2880"/>
        </w:tabs>
        <w:ind w:left="2880" w:hanging="360"/>
      </w:pPr>
      <w:rPr>
        <w:rFonts w:ascii="Wingdings 2" w:hAnsi="Wingdings 2" w:hint="default"/>
      </w:rPr>
    </w:lvl>
    <w:lvl w:ilvl="4" w:tplc="1222DFAE" w:tentative="1">
      <w:start w:val="1"/>
      <w:numFmt w:val="bullet"/>
      <w:lvlText w:val=""/>
      <w:lvlJc w:val="left"/>
      <w:pPr>
        <w:tabs>
          <w:tab w:val="num" w:pos="3600"/>
        </w:tabs>
        <w:ind w:left="3600" w:hanging="360"/>
      </w:pPr>
      <w:rPr>
        <w:rFonts w:ascii="Wingdings 2" w:hAnsi="Wingdings 2" w:hint="default"/>
      </w:rPr>
    </w:lvl>
    <w:lvl w:ilvl="5" w:tplc="C0644EF0" w:tentative="1">
      <w:start w:val="1"/>
      <w:numFmt w:val="bullet"/>
      <w:lvlText w:val=""/>
      <w:lvlJc w:val="left"/>
      <w:pPr>
        <w:tabs>
          <w:tab w:val="num" w:pos="4320"/>
        </w:tabs>
        <w:ind w:left="4320" w:hanging="360"/>
      </w:pPr>
      <w:rPr>
        <w:rFonts w:ascii="Wingdings 2" w:hAnsi="Wingdings 2" w:hint="default"/>
      </w:rPr>
    </w:lvl>
    <w:lvl w:ilvl="6" w:tplc="D53E688A" w:tentative="1">
      <w:start w:val="1"/>
      <w:numFmt w:val="bullet"/>
      <w:lvlText w:val=""/>
      <w:lvlJc w:val="left"/>
      <w:pPr>
        <w:tabs>
          <w:tab w:val="num" w:pos="5040"/>
        </w:tabs>
        <w:ind w:left="5040" w:hanging="360"/>
      </w:pPr>
      <w:rPr>
        <w:rFonts w:ascii="Wingdings 2" w:hAnsi="Wingdings 2" w:hint="default"/>
      </w:rPr>
    </w:lvl>
    <w:lvl w:ilvl="7" w:tplc="F9DC350C" w:tentative="1">
      <w:start w:val="1"/>
      <w:numFmt w:val="bullet"/>
      <w:lvlText w:val=""/>
      <w:lvlJc w:val="left"/>
      <w:pPr>
        <w:tabs>
          <w:tab w:val="num" w:pos="5760"/>
        </w:tabs>
        <w:ind w:left="5760" w:hanging="360"/>
      </w:pPr>
      <w:rPr>
        <w:rFonts w:ascii="Wingdings 2" w:hAnsi="Wingdings 2" w:hint="default"/>
      </w:rPr>
    </w:lvl>
    <w:lvl w:ilvl="8" w:tplc="7A3243E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6E"/>
    <w:rsid w:val="000252D3"/>
    <w:rsid w:val="00066298"/>
    <w:rsid w:val="000D0199"/>
    <w:rsid w:val="001E08C0"/>
    <w:rsid w:val="0051666E"/>
    <w:rsid w:val="0054087C"/>
    <w:rsid w:val="008E2F96"/>
    <w:rsid w:val="00D46420"/>
    <w:rsid w:val="00F4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98BA"/>
  <w15:chartTrackingRefBased/>
  <w15:docId w15:val="{247B7B16-EA26-4A51-A34A-3846BE83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2023-01-16T17:21:00Z</dcterms:created>
  <dcterms:modified xsi:type="dcterms:W3CDTF">2023-01-16T17:21:00Z</dcterms:modified>
</cp:coreProperties>
</file>